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Bonjour chers parents,</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Vous recevrez ce soir via l’agenda de votre enfant deux outils qui pourront aider à la gestion de conflits à la maison. Nous avons vu chacune des étapes en classe par le biais de petites activités. Le lutin Brin D’amour a demandé aux élèves d’être de bons ambassadeurs de ces outils à la maison et de les expliquer à leur famille. Voici un petit aperçu de ce qui a été travaillé en classe et les divers objets présentés par le lutin pour aider les enfants à mettre une image sur ces étapes.</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-La roue des quatre étapes de la résolution de conflits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b/>
          <w:bCs/>
          <w:color w:val="000000"/>
          <w:sz w:val="24"/>
          <w:szCs w:val="24"/>
          <w:shd w:val="clear" w:color="auto" w:fill="FFFFFF"/>
          <w:lang w:eastAsia="fr-CA"/>
        </w:rPr>
        <w:t>Rouge </w:t>
      </w:r>
      <w:r w:rsidRPr="008F5C88">
        <w:rPr>
          <w:rFonts w:ascii="Calibri" w:eastAsia="Times New Roman" w:hAnsi="Calibri" w:cs="Segoe UI"/>
          <w:color w:val="000000"/>
          <w:sz w:val="24"/>
          <w:szCs w:val="24"/>
          <w:shd w:val="clear" w:color="auto" w:fill="FFFFFF"/>
          <w:lang w:eastAsia="fr-CA"/>
        </w:rPr>
        <w:t>: </w:t>
      </w:r>
      <w:r w:rsidRPr="008F5C88">
        <w:rPr>
          <w:rFonts w:ascii="Calibri" w:eastAsia="Times New Roman" w:hAnsi="Calibri" w:cs="Segoe UI"/>
          <w:color w:val="000000"/>
          <w:sz w:val="24"/>
          <w:szCs w:val="24"/>
          <w:u w:val="single"/>
          <w:shd w:val="clear" w:color="auto" w:fill="FFFFFF"/>
          <w:lang w:eastAsia="fr-CA"/>
        </w:rPr>
        <w:t>Je me calme</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Colère représentée par une</w:t>
      </w:r>
      <w:r w:rsidRPr="008F5C88">
        <w:rPr>
          <w:rFonts w:ascii="Calibri" w:eastAsia="Times New Roman" w:hAnsi="Calibri" w:cs="Segoe UI"/>
          <w:i/>
          <w:iCs/>
          <w:color w:val="000000"/>
          <w:sz w:val="24"/>
          <w:szCs w:val="24"/>
          <w:shd w:val="clear" w:color="auto" w:fill="FFFFFF"/>
          <w:lang w:eastAsia="fr-CA"/>
        </w:rPr>
        <w:t> plante pleine d’épines.</w:t>
      </w:r>
      <w:r w:rsidRPr="008F5C88">
        <w:rPr>
          <w:rFonts w:ascii="Calibri" w:eastAsia="Times New Roman" w:hAnsi="Calibri" w:cs="Segoe UI"/>
          <w:color w:val="000000"/>
          <w:sz w:val="24"/>
          <w:szCs w:val="24"/>
          <w:shd w:val="clear" w:color="auto" w:fill="FFFFFF"/>
          <w:lang w:eastAsia="fr-CA"/>
        </w:rPr>
        <w:t> Causerie sur l’importance de se calmer avant d’entrer en contact avec les autres et les moyens utilisés pour se calmer (respirer, changer de pièce pour relaxer, faire du dessin, aller dans sa chambre). Technique de respiration et séance de relaxation au retour de la récréation. </w:t>
      </w:r>
      <w:r w:rsidRPr="008F5C88">
        <w:rPr>
          <w:rFonts w:ascii="Calibri" w:eastAsia="Times New Roman" w:hAnsi="Calibri" w:cs="Segoe UI"/>
          <w:i/>
          <w:iCs/>
          <w:color w:val="000000"/>
          <w:sz w:val="24"/>
          <w:szCs w:val="24"/>
          <w:shd w:val="clear" w:color="auto" w:fill="FFFFFF"/>
          <w:lang w:eastAsia="fr-CA"/>
        </w:rPr>
        <w:t>Un petit galet tout doux</w:t>
      </w:r>
      <w:r w:rsidRPr="008F5C88">
        <w:rPr>
          <w:rFonts w:ascii="Calibri" w:eastAsia="Times New Roman" w:hAnsi="Calibri" w:cs="Segoe UI"/>
          <w:color w:val="000000"/>
          <w:sz w:val="24"/>
          <w:szCs w:val="24"/>
          <w:shd w:val="clear" w:color="auto" w:fill="FFFFFF"/>
          <w:lang w:eastAsia="fr-CA"/>
        </w:rPr>
        <w:t> représente le calme après s’être senti comme une plante épineuse.</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b/>
          <w:bCs/>
          <w:color w:val="000000"/>
          <w:sz w:val="24"/>
          <w:szCs w:val="24"/>
          <w:shd w:val="clear" w:color="auto" w:fill="FFFFFF"/>
          <w:lang w:eastAsia="fr-CA"/>
        </w:rPr>
        <w:t>Bleu :</w:t>
      </w:r>
      <w:r w:rsidRPr="008F5C88">
        <w:rPr>
          <w:rFonts w:ascii="Calibri" w:eastAsia="Times New Roman" w:hAnsi="Calibri" w:cs="Segoe UI"/>
          <w:color w:val="000000"/>
          <w:sz w:val="24"/>
          <w:szCs w:val="24"/>
          <w:shd w:val="clear" w:color="auto" w:fill="FFFFFF"/>
          <w:lang w:eastAsia="fr-CA"/>
        </w:rPr>
        <w:t> </w:t>
      </w:r>
      <w:r w:rsidRPr="008F5C88">
        <w:rPr>
          <w:rFonts w:ascii="Calibri" w:eastAsia="Times New Roman" w:hAnsi="Calibri" w:cs="Segoe UI"/>
          <w:color w:val="000000"/>
          <w:sz w:val="24"/>
          <w:szCs w:val="24"/>
          <w:u w:val="single"/>
          <w:shd w:val="clear" w:color="auto" w:fill="FFFFFF"/>
          <w:lang w:eastAsia="fr-CA"/>
        </w:rPr>
        <w:t>Je parle</w:t>
      </w:r>
      <w:r w:rsidRPr="008F5C88">
        <w:rPr>
          <w:rFonts w:ascii="Calibri" w:eastAsia="Times New Roman" w:hAnsi="Calibri" w:cs="Segoe UI"/>
          <w:color w:val="000000"/>
          <w:sz w:val="24"/>
          <w:szCs w:val="24"/>
          <w:shd w:val="clear" w:color="auto" w:fill="FFFFFF"/>
          <w:lang w:eastAsia="fr-CA"/>
        </w:rPr>
        <w:t> (raconter les évènements tels qu’ils se sont passés et dire comment on s’est senti) </w:t>
      </w:r>
      <w:r w:rsidRPr="008F5C88">
        <w:rPr>
          <w:rFonts w:ascii="Calibri" w:eastAsia="Times New Roman" w:hAnsi="Calibri" w:cs="Segoe UI"/>
          <w:color w:val="000000"/>
          <w:sz w:val="24"/>
          <w:szCs w:val="24"/>
          <w:u w:val="single"/>
          <w:shd w:val="clear" w:color="auto" w:fill="FFFFFF"/>
          <w:lang w:eastAsia="fr-CA"/>
        </w:rPr>
        <w:t>et j’écoute </w:t>
      </w:r>
      <w:r w:rsidRPr="008F5C88">
        <w:rPr>
          <w:rFonts w:ascii="Calibri" w:eastAsia="Times New Roman" w:hAnsi="Calibri" w:cs="Segoe UI"/>
          <w:color w:val="000000"/>
          <w:sz w:val="24"/>
          <w:szCs w:val="24"/>
          <w:shd w:val="clear" w:color="auto" w:fill="FFFFFF"/>
          <w:lang w:eastAsia="fr-CA"/>
        </w:rPr>
        <w:t>(je ne coupe pas la parole de l’autre)</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À partir d’un dessin de conflit d’un élève, modélisation des points importants pour se parler et s’écouter avec des élèves à l’avant de la classe. </w:t>
      </w:r>
      <w:r w:rsidRPr="008F5C88">
        <w:rPr>
          <w:rFonts w:ascii="Calibri" w:eastAsia="Times New Roman" w:hAnsi="Calibri" w:cs="Segoe UI"/>
          <w:i/>
          <w:iCs/>
          <w:color w:val="000000"/>
          <w:sz w:val="24"/>
          <w:szCs w:val="24"/>
          <w:shd w:val="clear" w:color="auto" w:fill="FFFFFF"/>
          <w:lang w:eastAsia="fr-CA"/>
        </w:rPr>
        <w:t>Le cristal de la parole</w:t>
      </w:r>
      <w:r w:rsidRPr="008F5C88">
        <w:rPr>
          <w:rFonts w:ascii="Calibri" w:eastAsia="Times New Roman" w:hAnsi="Calibri" w:cs="Segoe UI"/>
          <w:color w:val="000000"/>
          <w:sz w:val="24"/>
          <w:szCs w:val="24"/>
          <w:shd w:val="clear" w:color="auto" w:fill="FFFFFF"/>
          <w:lang w:eastAsia="fr-CA"/>
        </w:rPr>
        <w:t> donne le droit de parole à celui qui le détient et l’autre doit écouter attentivement avec </w:t>
      </w:r>
      <w:r w:rsidRPr="008F5C88">
        <w:rPr>
          <w:rFonts w:ascii="Calibri" w:eastAsia="Times New Roman" w:hAnsi="Calibri" w:cs="Segoe UI"/>
          <w:i/>
          <w:iCs/>
          <w:color w:val="000000"/>
          <w:sz w:val="24"/>
          <w:szCs w:val="24"/>
          <w:shd w:val="clear" w:color="auto" w:fill="FFFFFF"/>
          <w:lang w:eastAsia="fr-CA"/>
        </w:rPr>
        <w:t>son coquillage</w:t>
      </w:r>
      <w:r w:rsidRPr="008F5C88">
        <w:rPr>
          <w:rFonts w:ascii="Calibri" w:eastAsia="Times New Roman" w:hAnsi="Calibri" w:cs="Segoe UI"/>
          <w:color w:val="000000"/>
          <w:sz w:val="24"/>
          <w:szCs w:val="24"/>
          <w:shd w:val="clear" w:color="auto" w:fill="FFFFFF"/>
          <w:lang w:eastAsia="fr-CA"/>
        </w:rPr>
        <w:t>. Jeu du téléphone en classe pour démontrer l’importance de l’écoute du message.</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Pour attirer leur attention sur l’aspect «je dis comment je me suis senti» de cette étape, le petit lutin a apporté </w:t>
      </w:r>
      <w:r w:rsidRPr="008F5C88">
        <w:rPr>
          <w:rFonts w:ascii="Calibri" w:eastAsia="Times New Roman" w:hAnsi="Calibri" w:cs="Segoe UI"/>
          <w:i/>
          <w:iCs/>
          <w:color w:val="000000"/>
          <w:sz w:val="24"/>
          <w:szCs w:val="24"/>
          <w:shd w:val="clear" w:color="auto" w:fill="FFFFFF"/>
          <w:lang w:eastAsia="fr-CA"/>
        </w:rPr>
        <w:t>une paire de lunettes</w:t>
      </w:r>
      <w:r w:rsidRPr="008F5C88">
        <w:rPr>
          <w:rFonts w:ascii="Calibri" w:eastAsia="Times New Roman" w:hAnsi="Calibri" w:cs="Segoe UI"/>
          <w:color w:val="000000"/>
          <w:sz w:val="24"/>
          <w:szCs w:val="24"/>
          <w:shd w:val="clear" w:color="auto" w:fill="FFFFFF"/>
          <w:lang w:eastAsia="fr-CA"/>
        </w:rPr>
        <w:t> aux enfants pour leur montrer à bien observer comment ils se sentent et observer les autres pour mieux interpréter leurs sentiments. Activité de mimes des émotions en grand groupe et en sous-groupe.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b/>
          <w:bCs/>
          <w:color w:val="000000"/>
          <w:sz w:val="24"/>
          <w:szCs w:val="24"/>
          <w:shd w:val="clear" w:color="auto" w:fill="FFFFFF"/>
          <w:lang w:eastAsia="fr-CA"/>
        </w:rPr>
        <w:t>Jaune :</w:t>
      </w:r>
      <w:r w:rsidRPr="008F5C88">
        <w:rPr>
          <w:rFonts w:ascii="Calibri" w:eastAsia="Times New Roman" w:hAnsi="Calibri" w:cs="Segoe UI"/>
          <w:color w:val="000000"/>
          <w:sz w:val="24"/>
          <w:szCs w:val="24"/>
          <w:shd w:val="clear" w:color="auto" w:fill="FFFFFF"/>
          <w:lang w:eastAsia="fr-CA"/>
        </w:rPr>
        <w:t> </w:t>
      </w:r>
      <w:r w:rsidRPr="008F5C88">
        <w:rPr>
          <w:rFonts w:ascii="Calibri" w:eastAsia="Times New Roman" w:hAnsi="Calibri" w:cs="Segoe UI"/>
          <w:color w:val="000000"/>
          <w:sz w:val="24"/>
          <w:szCs w:val="24"/>
          <w:u w:val="single"/>
          <w:shd w:val="clear" w:color="auto" w:fill="FFFFFF"/>
          <w:lang w:eastAsia="fr-CA"/>
        </w:rPr>
        <w:t>On trouve des solutions</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Étape symbolisée par un champignon : « Tout comme il y a plusieurs lamelles sous un seul champignon, il y a plusieurs solutions possibles pour un conflit». Voilà ce que le petit lutin a appris au pays des gnomes dans ses nombreux voyages… Petit mise en scène avec deux chevaux en laine qui sont attachés ensemble à une corde. Chacun des animaux veut aller de son côté pour manger la nourriture qui s’y trouve, mais aucun n’y arrive évidemment ! Diverses solutions proposées par les élèves pour les aider. (Y aller chacun son tour, unir leur force pour couper la corde…)</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b/>
          <w:bCs/>
          <w:color w:val="000000"/>
          <w:sz w:val="24"/>
          <w:szCs w:val="24"/>
          <w:shd w:val="clear" w:color="auto" w:fill="FFFFFF"/>
          <w:lang w:eastAsia="fr-CA"/>
        </w:rPr>
        <w:t>Vert :</w:t>
      </w:r>
      <w:r w:rsidRPr="008F5C88">
        <w:rPr>
          <w:rFonts w:ascii="Calibri" w:eastAsia="Times New Roman" w:hAnsi="Calibri" w:cs="Segoe UI"/>
          <w:color w:val="000000"/>
          <w:sz w:val="24"/>
          <w:szCs w:val="24"/>
          <w:shd w:val="clear" w:color="auto" w:fill="FFFFFF"/>
          <w:lang w:eastAsia="fr-CA"/>
        </w:rPr>
        <w:t> </w:t>
      </w:r>
      <w:r w:rsidRPr="008F5C88">
        <w:rPr>
          <w:rFonts w:ascii="Calibri" w:eastAsia="Times New Roman" w:hAnsi="Calibri" w:cs="Segoe UI"/>
          <w:color w:val="000000"/>
          <w:sz w:val="24"/>
          <w:szCs w:val="24"/>
          <w:u w:val="single"/>
          <w:shd w:val="clear" w:color="auto" w:fill="FFFFFF"/>
          <w:lang w:eastAsia="fr-CA"/>
        </w:rPr>
        <w:t>On trouve la meilleure solution.</w:t>
      </w:r>
      <w:r w:rsidRPr="008F5C88">
        <w:rPr>
          <w:rFonts w:ascii="Calibri" w:eastAsia="Times New Roman" w:hAnsi="Calibri" w:cs="Segoe UI"/>
          <w:color w:val="000000"/>
          <w:sz w:val="24"/>
          <w:szCs w:val="24"/>
          <w:shd w:val="clear" w:color="auto" w:fill="FFFFFF"/>
          <w:lang w:eastAsia="fr-CA"/>
        </w:rPr>
        <w:t> Une solution gagnant-gagnant où les deux partis sont satisfaits de la solution.</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lastRenderedPageBreak/>
        <w:t>Étape symbolisée par un cœur en or réalisé avec deux bouts de fils : «Quand les deux partis s’unissent pour trouver une solution gagnant-gagnant, le cœur est complet et brille !».  Petit mise en scène avec des personnages en laine où deux enfants veulent une pomme. Petit problème : il n’en reste qu’une seule ! La maman a choisi de diviser la pomme en deux pour leur faire plaisir, mais les deux enfants sont tristes. En prenant le temps de bien les écouter, elle se rend compte qu’un enfant veut juste les pépins pour faire pousser un arbre et l’autre enfant veut toute la pomme car il a faim. Ce qu’elle fait et tout le monde est content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Autre outil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-L’affiche des quatre émotions.</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L’enfant met le papier de couleur sur l’émotion qu’il ressent. Cela peut aider à dédramatiser et dépersonnaliser certaines situations. Vous pouvez demander à votre enfant de vous montrer son émotion du moment et pourquoi il se sent comme ça. C’est un outil pour les aider à mettre des mots sur ce qu’ils ressentent.</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Ce fut un beau projet réalisé dans le plaisir et l’enthousiasme avec votre enfant ! Je vois déjà certains élèves utiliser les trucs du lutin en classe. Avec le temps et la pratique, votre enfant deviendra un grand champion de la résolution de conflit tout comme le lutin Brin D’amour.</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Sur ce,  je vous souhaite de bons échanges avec votre enfant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 </w:t>
      </w:r>
    </w:p>
    <w:p w:rsidR="008F5C88" w:rsidRPr="008F5C88" w:rsidRDefault="008F5C88" w:rsidP="008F5C88">
      <w:pPr>
        <w:shd w:val="clear" w:color="auto" w:fill="FFFFFF"/>
        <w:spacing w:after="0" w:line="240" w:lineRule="auto"/>
        <w:rPr>
          <w:rFonts w:ascii="Calibri" w:eastAsia="Times New Roman" w:hAnsi="Calibri" w:cs="Segoe UI"/>
          <w:color w:val="000000"/>
          <w:sz w:val="24"/>
          <w:szCs w:val="24"/>
          <w:shd w:val="clear" w:color="auto" w:fill="FFFFFF"/>
          <w:lang w:eastAsia="fr-CA"/>
        </w:rPr>
      </w:pPr>
      <w:r w:rsidRPr="008F5C88">
        <w:rPr>
          <w:rFonts w:ascii="Calibri" w:eastAsia="Times New Roman" w:hAnsi="Calibri" w:cs="Segoe UI"/>
          <w:color w:val="000000"/>
          <w:sz w:val="24"/>
          <w:szCs w:val="24"/>
          <w:shd w:val="clear" w:color="auto" w:fill="FFFFFF"/>
          <w:lang w:eastAsia="fr-CA"/>
        </w:rPr>
        <w:t>Mme Michaud</w:t>
      </w:r>
    </w:p>
    <w:p w:rsidR="00584DBD" w:rsidRDefault="00584DBD">
      <w:bookmarkStart w:id="0" w:name="_GoBack"/>
      <w:bookmarkEnd w:id="0"/>
    </w:p>
    <w:sectPr w:rsidR="00584D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8"/>
    <w:rsid w:val="00243196"/>
    <w:rsid w:val="00584DBD"/>
    <w:rsid w:val="008F5C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07E36-DEC4-4FDD-B8A5-FF567191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011">
      <w:bodyDiv w:val="1"/>
      <w:marLeft w:val="0"/>
      <w:marRight w:val="0"/>
      <w:marTop w:val="0"/>
      <w:marBottom w:val="0"/>
      <w:divBdr>
        <w:top w:val="none" w:sz="0" w:space="0" w:color="auto"/>
        <w:left w:val="none" w:sz="0" w:space="0" w:color="auto"/>
        <w:bottom w:val="none" w:sz="0" w:space="0" w:color="auto"/>
        <w:right w:val="none" w:sz="0" w:space="0" w:color="auto"/>
      </w:divBdr>
      <w:divsChild>
        <w:div w:id="861406288">
          <w:marLeft w:val="0"/>
          <w:marRight w:val="0"/>
          <w:marTop w:val="0"/>
          <w:marBottom w:val="0"/>
          <w:divBdr>
            <w:top w:val="none" w:sz="0" w:space="0" w:color="auto"/>
            <w:left w:val="none" w:sz="0" w:space="0" w:color="auto"/>
            <w:bottom w:val="none" w:sz="0" w:space="0" w:color="auto"/>
            <w:right w:val="none" w:sz="0" w:space="0" w:color="auto"/>
          </w:divBdr>
          <w:divsChild>
            <w:div w:id="1694115347">
              <w:marLeft w:val="0"/>
              <w:marRight w:val="0"/>
              <w:marTop w:val="0"/>
              <w:marBottom w:val="0"/>
              <w:divBdr>
                <w:top w:val="none" w:sz="0" w:space="0" w:color="auto"/>
                <w:left w:val="none" w:sz="0" w:space="0" w:color="auto"/>
                <w:bottom w:val="none" w:sz="0" w:space="0" w:color="auto"/>
                <w:right w:val="none" w:sz="0" w:space="0" w:color="auto"/>
              </w:divBdr>
              <w:divsChild>
                <w:div w:id="1073577438">
                  <w:marLeft w:val="0"/>
                  <w:marRight w:val="0"/>
                  <w:marTop w:val="0"/>
                  <w:marBottom w:val="0"/>
                  <w:divBdr>
                    <w:top w:val="none" w:sz="0" w:space="0" w:color="auto"/>
                    <w:left w:val="none" w:sz="0" w:space="0" w:color="auto"/>
                    <w:bottom w:val="none" w:sz="0" w:space="0" w:color="auto"/>
                    <w:right w:val="none" w:sz="0" w:space="0" w:color="auto"/>
                  </w:divBdr>
                  <w:divsChild>
                    <w:div w:id="1775436485">
                      <w:marLeft w:val="0"/>
                      <w:marRight w:val="0"/>
                      <w:marTop w:val="0"/>
                      <w:marBottom w:val="0"/>
                      <w:divBdr>
                        <w:top w:val="none" w:sz="0" w:space="0" w:color="auto"/>
                        <w:left w:val="none" w:sz="0" w:space="0" w:color="auto"/>
                        <w:bottom w:val="none" w:sz="0" w:space="0" w:color="auto"/>
                        <w:right w:val="none" w:sz="0" w:space="0" w:color="auto"/>
                      </w:divBdr>
                      <w:divsChild>
                        <w:div w:id="335547152">
                          <w:marLeft w:val="0"/>
                          <w:marRight w:val="0"/>
                          <w:marTop w:val="0"/>
                          <w:marBottom w:val="0"/>
                          <w:divBdr>
                            <w:top w:val="none" w:sz="0" w:space="0" w:color="EAEAEA"/>
                            <w:left w:val="none" w:sz="0" w:space="0" w:color="EAEAEA"/>
                            <w:bottom w:val="single" w:sz="6" w:space="23" w:color="EAEAEA"/>
                            <w:right w:val="none" w:sz="0" w:space="0" w:color="EAEAEA"/>
                          </w:divBdr>
                          <w:divsChild>
                            <w:div w:id="1619415730">
                              <w:marLeft w:val="0"/>
                              <w:marRight w:val="0"/>
                              <w:marTop w:val="0"/>
                              <w:marBottom w:val="0"/>
                              <w:divBdr>
                                <w:top w:val="none" w:sz="0" w:space="0" w:color="auto"/>
                                <w:left w:val="none" w:sz="0" w:space="0" w:color="auto"/>
                                <w:bottom w:val="none" w:sz="0" w:space="0" w:color="auto"/>
                                <w:right w:val="none" w:sz="0" w:space="0" w:color="auto"/>
                              </w:divBdr>
                              <w:divsChild>
                                <w:div w:id="1906524153">
                                  <w:marLeft w:val="0"/>
                                  <w:marRight w:val="0"/>
                                  <w:marTop w:val="0"/>
                                  <w:marBottom w:val="0"/>
                                  <w:divBdr>
                                    <w:top w:val="none" w:sz="0" w:space="0" w:color="auto"/>
                                    <w:left w:val="none" w:sz="0" w:space="0" w:color="auto"/>
                                    <w:bottom w:val="none" w:sz="0" w:space="0" w:color="auto"/>
                                    <w:right w:val="none" w:sz="0" w:space="0" w:color="auto"/>
                                  </w:divBdr>
                                  <w:divsChild>
                                    <w:div w:id="79103870">
                                      <w:marLeft w:val="0"/>
                                      <w:marRight w:val="0"/>
                                      <w:marTop w:val="0"/>
                                      <w:marBottom w:val="0"/>
                                      <w:divBdr>
                                        <w:top w:val="none" w:sz="0" w:space="0" w:color="auto"/>
                                        <w:left w:val="none" w:sz="0" w:space="0" w:color="auto"/>
                                        <w:bottom w:val="none" w:sz="0" w:space="0" w:color="auto"/>
                                        <w:right w:val="none" w:sz="0" w:space="0" w:color="auto"/>
                                      </w:divBdr>
                                      <w:divsChild>
                                        <w:div w:id="685904020">
                                          <w:marLeft w:val="0"/>
                                          <w:marRight w:val="0"/>
                                          <w:marTop w:val="0"/>
                                          <w:marBottom w:val="0"/>
                                          <w:divBdr>
                                            <w:top w:val="none" w:sz="0" w:space="0" w:color="auto"/>
                                            <w:left w:val="none" w:sz="0" w:space="0" w:color="auto"/>
                                            <w:bottom w:val="none" w:sz="0" w:space="0" w:color="auto"/>
                                            <w:right w:val="none" w:sz="0" w:space="0" w:color="auto"/>
                                          </w:divBdr>
                                          <w:divsChild>
                                            <w:div w:id="1132216279">
                                              <w:marLeft w:val="0"/>
                                              <w:marRight w:val="0"/>
                                              <w:marTop w:val="0"/>
                                              <w:marBottom w:val="0"/>
                                              <w:divBdr>
                                                <w:top w:val="none" w:sz="0" w:space="0" w:color="auto"/>
                                                <w:left w:val="none" w:sz="0" w:space="0" w:color="auto"/>
                                                <w:bottom w:val="none" w:sz="0" w:space="0" w:color="auto"/>
                                                <w:right w:val="none" w:sz="0" w:space="0" w:color="auto"/>
                                              </w:divBdr>
                                              <w:divsChild>
                                                <w:div w:id="1889680568">
                                                  <w:marLeft w:val="0"/>
                                                  <w:marRight w:val="0"/>
                                                  <w:marTop w:val="0"/>
                                                  <w:marBottom w:val="0"/>
                                                  <w:divBdr>
                                                    <w:top w:val="none" w:sz="0" w:space="0" w:color="auto"/>
                                                    <w:left w:val="none" w:sz="0" w:space="0" w:color="auto"/>
                                                    <w:bottom w:val="none" w:sz="0" w:space="0" w:color="auto"/>
                                                    <w:right w:val="none" w:sz="0" w:space="0" w:color="auto"/>
                                                  </w:divBdr>
                                                </w:div>
                                                <w:div w:id="2071607803">
                                                  <w:marLeft w:val="0"/>
                                                  <w:marRight w:val="0"/>
                                                  <w:marTop w:val="0"/>
                                                  <w:marBottom w:val="0"/>
                                                  <w:divBdr>
                                                    <w:top w:val="none" w:sz="0" w:space="0" w:color="auto"/>
                                                    <w:left w:val="none" w:sz="0" w:space="0" w:color="auto"/>
                                                    <w:bottom w:val="none" w:sz="0" w:space="0" w:color="auto"/>
                                                    <w:right w:val="none" w:sz="0" w:space="0" w:color="auto"/>
                                                  </w:divBdr>
                                                </w:div>
                                                <w:div w:id="1705667494">
                                                  <w:marLeft w:val="0"/>
                                                  <w:marRight w:val="0"/>
                                                  <w:marTop w:val="0"/>
                                                  <w:marBottom w:val="0"/>
                                                  <w:divBdr>
                                                    <w:top w:val="none" w:sz="0" w:space="0" w:color="auto"/>
                                                    <w:left w:val="none" w:sz="0" w:space="0" w:color="auto"/>
                                                    <w:bottom w:val="none" w:sz="0" w:space="0" w:color="auto"/>
                                                    <w:right w:val="none" w:sz="0" w:space="0" w:color="auto"/>
                                                  </w:divBdr>
                                                </w:div>
                                                <w:div w:id="1766417493">
                                                  <w:marLeft w:val="0"/>
                                                  <w:marRight w:val="0"/>
                                                  <w:marTop w:val="0"/>
                                                  <w:marBottom w:val="0"/>
                                                  <w:divBdr>
                                                    <w:top w:val="none" w:sz="0" w:space="0" w:color="auto"/>
                                                    <w:left w:val="none" w:sz="0" w:space="0" w:color="auto"/>
                                                    <w:bottom w:val="none" w:sz="0" w:space="0" w:color="auto"/>
                                                    <w:right w:val="none" w:sz="0" w:space="0" w:color="auto"/>
                                                  </w:divBdr>
                                                </w:div>
                                                <w:div w:id="1239093840">
                                                  <w:marLeft w:val="0"/>
                                                  <w:marRight w:val="0"/>
                                                  <w:marTop w:val="0"/>
                                                  <w:marBottom w:val="0"/>
                                                  <w:divBdr>
                                                    <w:top w:val="none" w:sz="0" w:space="0" w:color="auto"/>
                                                    <w:left w:val="none" w:sz="0" w:space="0" w:color="auto"/>
                                                    <w:bottom w:val="none" w:sz="0" w:space="0" w:color="auto"/>
                                                    <w:right w:val="none" w:sz="0" w:space="0" w:color="auto"/>
                                                  </w:divBdr>
                                                </w:div>
                                                <w:div w:id="357660834">
                                                  <w:marLeft w:val="0"/>
                                                  <w:marRight w:val="0"/>
                                                  <w:marTop w:val="0"/>
                                                  <w:marBottom w:val="0"/>
                                                  <w:divBdr>
                                                    <w:top w:val="none" w:sz="0" w:space="0" w:color="auto"/>
                                                    <w:left w:val="none" w:sz="0" w:space="0" w:color="auto"/>
                                                    <w:bottom w:val="none" w:sz="0" w:space="0" w:color="auto"/>
                                                    <w:right w:val="none" w:sz="0" w:space="0" w:color="auto"/>
                                                  </w:divBdr>
                                                </w:div>
                                                <w:div w:id="2023702722">
                                                  <w:marLeft w:val="0"/>
                                                  <w:marRight w:val="0"/>
                                                  <w:marTop w:val="0"/>
                                                  <w:marBottom w:val="0"/>
                                                  <w:divBdr>
                                                    <w:top w:val="none" w:sz="0" w:space="0" w:color="auto"/>
                                                    <w:left w:val="none" w:sz="0" w:space="0" w:color="auto"/>
                                                    <w:bottom w:val="none" w:sz="0" w:space="0" w:color="auto"/>
                                                    <w:right w:val="none" w:sz="0" w:space="0" w:color="auto"/>
                                                  </w:divBdr>
                                                </w:div>
                                                <w:div w:id="1842233443">
                                                  <w:marLeft w:val="0"/>
                                                  <w:marRight w:val="0"/>
                                                  <w:marTop w:val="0"/>
                                                  <w:marBottom w:val="0"/>
                                                  <w:divBdr>
                                                    <w:top w:val="none" w:sz="0" w:space="0" w:color="auto"/>
                                                    <w:left w:val="none" w:sz="0" w:space="0" w:color="auto"/>
                                                    <w:bottom w:val="none" w:sz="0" w:space="0" w:color="auto"/>
                                                    <w:right w:val="none" w:sz="0" w:space="0" w:color="auto"/>
                                                  </w:divBdr>
                                                </w:div>
                                                <w:div w:id="513501277">
                                                  <w:marLeft w:val="0"/>
                                                  <w:marRight w:val="0"/>
                                                  <w:marTop w:val="0"/>
                                                  <w:marBottom w:val="0"/>
                                                  <w:divBdr>
                                                    <w:top w:val="none" w:sz="0" w:space="0" w:color="auto"/>
                                                    <w:left w:val="none" w:sz="0" w:space="0" w:color="auto"/>
                                                    <w:bottom w:val="none" w:sz="0" w:space="0" w:color="auto"/>
                                                    <w:right w:val="none" w:sz="0" w:space="0" w:color="auto"/>
                                                  </w:divBdr>
                                                </w:div>
                                                <w:div w:id="1520974607">
                                                  <w:marLeft w:val="0"/>
                                                  <w:marRight w:val="0"/>
                                                  <w:marTop w:val="0"/>
                                                  <w:marBottom w:val="0"/>
                                                  <w:divBdr>
                                                    <w:top w:val="none" w:sz="0" w:space="0" w:color="auto"/>
                                                    <w:left w:val="none" w:sz="0" w:space="0" w:color="auto"/>
                                                    <w:bottom w:val="none" w:sz="0" w:space="0" w:color="auto"/>
                                                    <w:right w:val="none" w:sz="0" w:space="0" w:color="auto"/>
                                                  </w:divBdr>
                                                </w:div>
                                                <w:div w:id="1231112060">
                                                  <w:marLeft w:val="0"/>
                                                  <w:marRight w:val="0"/>
                                                  <w:marTop w:val="0"/>
                                                  <w:marBottom w:val="0"/>
                                                  <w:divBdr>
                                                    <w:top w:val="none" w:sz="0" w:space="0" w:color="auto"/>
                                                    <w:left w:val="none" w:sz="0" w:space="0" w:color="auto"/>
                                                    <w:bottom w:val="none" w:sz="0" w:space="0" w:color="auto"/>
                                                    <w:right w:val="none" w:sz="0" w:space="0" w:color="auto"/>
                                                  </w:divBdr>
                                                </w:div>
                                                <w:div w:id="85227661">
                                                  <w:marLeft w:val="0"/>
                                                  <w:marRight w:val="0"/>
                                                  <w:marTop w:val="0"/>
                                                  <w:marBottom w:val="0"/>
                                                  <w:divBdr>
                                                    <w:top w:val="none" w:sz="0" w:space="0" w:color="auto"/>
                                                    <w:left w:val="none" w:sz="0" w:space="0" w:color="auto"/>
                                                    <w:bottom w:val="none" w:sz="0" w:space="0" w:color="auto"/>
                                                    <w:right w:val="none" w:sz="0" w:space="0" w:color="auto"/>
                                                  </w:divBdr>
                                                </w:div>
                                                <w:div w:id="1638681871">
                                                  <w:marLeft w:val="0"/>
                                                  <w:marRight w:val="0"/>
                                                  <w:marTop w:val="0"/>
                                                  <w:marBottom w:val="0"/>
                                                  <w:divBdr>
                                                    <w:top w:val="none" w:sz="0" w:space="0" w:color="auto"/>
                                                    <w:left w:val="none" w:sz="0" w:space="0" w:color="auto"/>
                                                    <w:bottom w:val="none" w:sz="0" w:space="0" w:color="auto"/>
                                                    <w:right w:val="none" w:sz="0" w:space="0" w:color="auto"/>
                                                  </w:divBdr>
                                                </w:div>
                                                <w:div w:id="1630042338">
                                                  <w:marLeft w:val="0"/>
                                                  <w:marRight w:val="0"/>
                                                  <w:marTop w:val="0"/>
                                                  <w:marBottom w:val="0"/>
                                                  <w:divBdr>
                                                    <w:top w:val="none" w:sz="0" w:space="0" w:color="auto"/>
                                                    <w:left w:val="none" w:sz="0" w:space="0" w:color="auto"/>
                                                    <w:bottom w:val="none" w:sz="0" w:space="0" w:color="auto"/>
                                                    <w:right w:val="none" w:sz="0" w:space="0" w:color="auto"/>
                                                  </w:divBdr>
                                                </w:div>
                                                <w:div w:id="361786162">
                                                  <w:marLeft w:val="0"/>
                                                  <w:marRight w:val="0"/>
                                                  <w:marTop w:val="0"/>
                                                  <w:marBottom w:val="0"/>
                                                  <w:divBdr>
                                                    <w:top w:val="none" w:sz="0" w:space="0" w:color="auto"/>
                                                    <w:left w:val="none" w:sz="0" w:space="0" w:color="auto"/>
                                                    <w:bottom w:val="none" w:sz="0" w:space="0" w:color="auto"/>
                                                    <w:right w:val="none" w:sz="0" w:space="0" w:color="auto"/>
                                                  </w:divBdr>
                                                </w:div>
                                                <w:div w:id="276063879">
                                                  <w:marLeft w:val="0"/>
                                                  <w:marRight w:val="0"/>
                                                  <w:marTop w:val="0"/>
                                                  <w:marBottom w:val="0"/>
                                                  <w:divBdr>
                                                    <w:top w:val="none" w:sz="0" w:space="0" w:color="auto"/>
                                                    <w:left w:val="none" w:sz="0" w:space="0" w:color="auto"/>
                                                    <w:bottom w:val="none" w:sz="0" w:space="0" w:color="auto"/>
                                                    <w:right w:val="none" w:sz="0" w:space="0" w:color="auto"/>
                                                  </w:divBdr>
                                                </w:div>
                                                <w:div w:id="1870727097">
                                                  <w:marLeft w:val="0"/>
                                                  <w:marRight w:val="0"/>
                                                  <w:marTop w:val="0"/>
                                                  <w:marBottom w:val="0"/>
                                                  <w:divBdr>
                                                    <w:top w:val="none" w:sz="0" w:space="0" w:color="auto"/>
                                                    <w:left w:val="none" w:sz="0" w:space="0" w:color="auto"/>
                                                    <w:bottom w:val="none" w:sz="0" w:space="0" w:color="auto"/>
                                                    <w:right w:val="none" w:sz="0" w:space="0" w:color="auto"/>
                                                  </w:divBdr>
                                                </w:div>
                                                <w:div w:id="1604416955">
                                                  <w:marLeft w:val="0"/>
                                                  <w:marRight w:val="0"/>
                                                  <w:marTop w:val="0"/>
                                                  <w:marBottom w:val="0"/>
                                                  <w:divBdr>
                                                    <w:top w:val="none" w:sz="0" w:space="0" w:color="auto"/>
                                                    <w:left w:val="none" w:sz="0" w:space="0" w:color="auto"/>
                                                    <w:bottom w:val="none" w:sz="0" w:space="0" w:color="auto"/>
                                                    <w:right w:val="none" w:sz="0" w:space="0" w:color="auto"/>
                                                  </w:divBdr>
                                                </w:div>
                                                <w:div w:id="1155874830">
                                                  <w:marLeft w:val="0"/>
                                                  <w:marRight w:val="0"/>
                                                  <w:marTop w:val="0"/>
                                                  <w:marBottom w:val="0"/>
                                                  <w:divBdr>
                                                    <w:top w:val="none" w:sz="0" w:space="0" w:color="auto"/>
                                                    <w:left w:val="none" w:sz="0" w:space="0" w:color="auto"/>
                                                    <w:bottom w:val="none" w:sz="0" w:space="0" w:color="auto"/>
                                                    <w:right w:val="none" w:sz="0" w:space="0" w:color="auto"/>
                                                  </w:divBdr>
                                                </w:div>
                                                <w:div w:id="98139336">
                                                  <w:marLeft w:val="0"/>
                                                  <w:marRight w:val="0"/>
                                                  <w:marTop w:val="0"/>
                                                  <w:marBottom w:val="0"/>
                                                  <w:divBdr>
                                                    <w:top w:val="none" w:sz="0" w:space="0" w:color="auto"/>
                                                    <w:left w:val="none" w:sz="0" w:space="0" w:color="auto"/>
                                                    <w:bottom w:val="none" w:sz="0" w:space="0" w:color="auto"/>
                                                    <w:right w:val="none" w:sz="0" w:space="0" w:color="auto"/>
                                                  </w:divBdr>
                                                </w:div>
                                                <w:div w:id="557519486">
                                                  <w:marLeft w:val="0"/>
                                                  <w:marRight w:val="0"/>
                                                  <w:marTop w:val="0"/>
                                                  <w:marBottom w:val="0"/>
                                                  <w:divBdr>
                                                    <w:top w:val="none" w:sz="0" w:space="0" w:color="auto"/>
                                                    <w:left w:val="none" w:sz="0" w:space="0" w:color="auto"/>
                                                    <w:bottom w:val="none" w:sz="0" w:space="0" w:color="auto"/>
                                                    <w:right w:val="none" w:sz="0" w:space="0" w:color="auto"/>
                                                  </w:divBdr>
                                                </w:div>
                                                <w:div w:id="1795170357">
                                                  <w:marLeft w:val="0"/>
                                                  <w:marRight w:val="0"/>
                                                  <w:marTop w:val="0"/>
                                                  <w:marBottom w:val="0"/>
                                                  <w:divBdr>
                                                    <w:top w:val="none" w:sz="0" w:space="0" w:color="auto"/>
                                                    <w:left w:val="none" w:sz="0" w:space="0" w:color="auto"/>
                                                    <w:bottom w:val="none" w:sz="0" w:space="0" w:color="auto"/>
                                                    <w:right w:val="none" w:sz="0" w:space="0" w:color="auto"/>
                                                  </w:divBdr>
                                                </w:div>
                                                <w:div w:id="283732912">
                                                  <w:marLeft w:val="0"/>
                                                  <w:marRight w:val="0"/>
                                                  <w:marTop w:val="0"/>
                                                  <w:marBottom w:val="0"/>
                                                  <w:divBdr>
                                                    <w:top w:val="none" w:sz="0" w:space="0" w:color="auto"/>
                                                    <w:left w:val="none" w:sz="0" w:space="0" w:color="auto"/>
                                                    <w:bottom w:val="none" w:sz="0" w:space="0" w:color="auto"/>
                                                    <w:right w:val="none" w:sz="0" w:space="0" w:color="auto"/>
                                                  </w:divBdr>
                                                </w:div>
                                                <w:div w:id="2010713190">
                                                  <w:marLeft w:val="0"/>
                                                  <w:marRight w:val="0"/>
                                                  <w:marTop w:val="0"/>
                                                  <w:marBottom w:val="0"/>
                                                  <w:divBdr>
                                                    <w:top w:val="none" w:sz="0" w:space="0" w:color="auto"/>
                                                    <w:left w:val="none" w:sz="0" w:space="0" w:color="auto"/>
                                                    <w:bottom w:val="none" w:sz="0" w:space="0" w:color="auto"/>
                                                    <w:right w:val="none" w:sz="0" w:space="0" w:color="auto"/>
                                                  </w:divBdr>
                                                </w:div>
                                                <w:div w:id="674694731">
                                                  <w:marLeft w:val="0"/>
                                                  <w:marRight w:val="0"/>
                                                  <w:marTop w:val="0"/>
                                                  <w:marBottom w:val="0"/>
                                                  <w:divBdr>
                                                    <w:top w:val="none" w:sz="0" w:space="0" w:color="auto"/>
                                                    <w:left w:val="none" w:sz="0" w:space="0" w:color="auto"/>
                                                    <w:bottom w:val="none" w:sz="0" w:space="0" w:color="auto"/>
                                                    <w:right w:val="none" w:sz="0" w:space="0" w:color="auto"/>
                                                  </w:divBdr>
                                                </w:div>
                                                <w:div w:id="2010980152">
                                                  <w:marLeft w:val="0"/>
                                                  <w:marRight w:val="0"/>
                                                  <w:marTop w:val="0"/>
                                                  <w:marBottom w:val="0"/>
                                                  <w:divBdr>
                                                    <w:top w:val="none" w:sz="0" w:space="0" w:color="auto"/>
                                                    <w:left w:val="none" w:sz="0" w:space="0" w:color="auto"/>
                                                    <w:bottom w:val="none" w:sz="0" w:space="0" w:color="auto"/>
                                                    <w:right w:val="none" w:sz="0" w:space="0" w:color="auto"/>
                                                  </w:divBdr>
                                                </w:div>
                                                <w:div w:id="783302721">
                                                  <w:marLeft w:val="0"/>
                                                  <w:marRight w:val="0"/>
                                                  <w:marTop w:val="0"/>
                                                  <w:marBottom w:val="0"/>
                                                  <w:divBdr>
                                                    <w:top w:val="none" w:sz="0" w:space="0" w:color="auto"/>
                                                    <w:left w:val="none" w:sz="0" w:space="0" w:color="auto"/>
                                                    <w:bottom w:val="none" w:sz="0" w:space="0" w:color="auto"/>
                                                    <w:right w:val="none" w:sz="0" w:space="0" w:color="auto"/>
                                                  </w:divBdr>
                                                </w:div>
                                                <w:div w:id="138619788">
                                                  <w:marLeft w:val="0"/>
                                                  <w:marRight w:val="0"/>
                                                  <w:marTop w:val="0"/>
                                                  <w:marBottom w:val="0"/>
                                                  <w:divBdr>
                                                    <w:top w:val="none" w:sz="0" w:space="0" w:color="auto"/>
                                                    <w:left w:val="none" w:sz="0" w:space="0" w:color="auto"/>
                                                    <w:bottom w:val="none" w:sz="0" w:space="0" w:color="auto"/>
                                                    <w:right w:val="none" w:sz="0" w:space="0" w:color="auto"/>
                                                  </w:divBdr>
                                                </w:div>
                                                <w:div w:id="540410382">
                                                  <w:marLeft w:val="0"/>
                                                  <w:marRight w:val="0"/>
                                                  <w:marTop w:val="0"/>
                                                  <w:marBottom w:val="0"/>
                                                  <w:divBdr>
                                                    <w:top w:val="none" w:sz="0" w:space="0" w:color="auto"/>
                                                    <w:left w:val="none" w:sz="0" w:space="0" w:color="auto"/>
                                                    <w:bottom w:val="none" w:sz="0" w:space="0" w:color="auto"/>
                                                    <w:right w:val="none" w:sz="0" w:space="0" w:color="auto"/>
                                                  </w:divBdr>
                                                </w:div>
                                                <w:div w:id="1223565768">
                                                  <w:marLeft w:val="0"/>
                                                  <w:marRight w:val="0"/>
                                                  <w:marTop w:val="0"/>
                                                  <w:marBottom w:val="0"/>
                                                  <w:divBdr>
                                                    <w:top w:val="none" w:sz="0" w:space="0" w:color="auto"/>
                                                    <w:left w:val="none" w:sz="0" w:space="0" w:color="auto"/>
                                                    <w:bottom w:val="none" w:sz="0" w:space="0" w:color="auto"/>
                                                    <w:right w:val="none" w:sz="0" w:space="0" w:color="auto"/>
                                                  </w:divBdr>
                                                </w:div>
                                                <w:div w:id="335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Bibliothèque Université Laval</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Michaud</dc:creator>
  <cp:keywords/>
  <dc:description/>
  <cp:lastModifiedBy>Emilie Michaud</cp:lastModifiedBy>
  <cp:revision>1</cp:revision>
  <dcterms:created xsi:type="dcterms:W3CDTF">2016-01-19T21:57:00Z</dcterms:created>
  <dcterms:modified xsi:type="dcterms:W3CDTF">2016-01-19T21:58:00Z</dcterms:modified>
</cp:coreProperties>
</file>